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6C6B" w14:textId="2873A1EE" w:rsidR="009217E8" w:rsidRDefault="00004C9B">
      <w:pPr>
        <w:rPr>
          <w:b/>
          <w:bCs/>
        </w:rPr>
      </w:pPr>
      <w:r>
        <w:rPr>
          <w:b/>
          <w:bCs/>
        </w:rPr>
        <w:t>Minutes of the Full Council Meeting held on 24</w:t>
      </w:r>
      <w:r w:rsidRPr="00004C9B">
        <w:rPr>
          <w:b/>
          <w:bCs/>
          <w:vertAlign w:val="superscript"/>
        </w:rPr>
        <w:t>th</w:t>
      </w:r>
      <w:r>
        <w:rPr>
          <w:b/>
          <w:bCs/>
        </w:rPr>
        <w:t xml:space="preserve"> February 2022 at 7pm in the Council Chamber, Franklin Hall, Spilsby.</w:t>
      </w:r>
    </w:p>
    <w:p w14:paraId="7717F2D6" w14:textId="6CCBF19A" w:rsidR="00004C9B" w:rsidRDefault="00004C9B">
      <w:pPr>
        <w:rPr>
          <w:b/>
          <w:bCs/>
        </w:rPr>
      </w:pPr>
    </w:p>
    <w:p w14:paraId="67009681" w14:textId="1E1A4BCF" w:rsidR="00004C9B" w:rsidRDefault="00004C9B">
      <w:pPr>
        <w:rPr>
          <w:b/>
          <w:bCs/>
        </w:rPr>
      </w:pPr>
      <w:r>
        <w:rPr>
          <w:b/>
          <w:bCs/>
        </w:rPr>
        <w:t>Present: Cllr Tom Kemp (Deputy Chairman)</w:t>
      </w:r>
    </w:p>
    <w:p w14:paraId="71DAF6D9" w14:textId="783CDAF0" w:rsidR="00FB3C65" w:rsidRDefault="00FB3C65">
      <w:pPr>
        <w:rPr>
          <w:b/>
          <w:bCs/>
        </w:rPr>
      </w:pPr>
    </w:p>
    <w:p w14:paraId="51A82FFC" w14:textId="67DA3A92" w:rsidR="00FB3C65" w:rsidRDefault="00FB3C65">
      <w:r>
        <w:t>Cllr L Day</w:t>
      </w:r>
      <w:r>
        <w:tab/>
        <w:t>Cllr M Gibson</w:t>
      </w:r>
      <w:r>
        <w:tab/>
        <w:t>Cllr K Wood</w:t>
      </w:r>
      <w:r>
        <w:tab/>
        <w:t>Cllr M Wragg</w:t>
      </w:r>
      <w:r>
        <w:tab/>
        <w:t xml:space="preserve">Cllr </w:t>
      </w:r>
      <w:proofErr w:type="gramStart"/>
      <w:r>
        <w:t>A</w:t>
      </w:r>
      <w:proofErr w:type="gramEnd"/>
      <w:r>
        <w:t xml:space="preserve"> Wright</w:t>
      </w:r>
    </w:p>
    <w:p w14:paraId="4FAC730D" w14:textId="25C69284" w:rsidR="00FB3C65" w:rsidRDefault="00FB3C65"/>
    <w:p w14:paraId="4DEF8ECB" w14:textId="22998CCF" w:rsidR="00FB3C65" w:rsidRDefault="00FB3C65">
      <w:proofErr w:type="gramStart"/>
      <w:r>
        <w:t>Also</w:t>
      </w:r>
      <w:proofErr w:type="gramEnd"/>
      <w:r>
        <w:t xml:space="preserve"> present Mrs Y Smith (Town Clerk) (TC)</w:t>
      </w:r>
    </w:p>
    <w:p w14:paraId="77BBA2E9" w14:textId="7465A9F2" w:rsidR="00FB3C65" w:rsidRDefault="00FB3C65"/>
    <w:p w14:paraId="7B3598EE" w14:textId="2ED72D55" w:rsidR="00FB3C65" w:rsidRDefault="00FB3C65">
      <w:r>
        <w:t>Cllr W Bowkett (LCC County Council) sent apologies</w:t>
      </w:r>
    </w:p>
    <w:p w14:paraId="30A0ACB2" w14:textId="1F0DF325" w:rsidR="00FB3C65" w:rsidRDefault="00FB3C65"/>
    <w:p w14:paraId="75359B0B" w14:textId="1D765C23" w:rsidR="00FB3C65" w:rsidRDefault="00FB3C65">
      <w:r>
        <w:t>Absent- Cllr M Gale</w:t>
      </w:r>
    </w:p>
    <w:p w14:paraId="60B964EF" w14:textId="436203D5" w:rsidR="00FB3C65" w:rsidRDefault="00FB3C65"/>
    <w:p w14:paraId="2239E882" w14:textId="4FE5E7CE" w:rsidR="00FB3C65" w:rsidRDefault="00FB3C65">
      <w:pPr>
        <w:rPr>
          <w:b/>
          <w:bCs/>
        </w:rPr>
      </w:pPr>
      <w:r w:rsidRPr="00FB3C65">
        <w:rPr>
          <w:b/>
          <w:bCs/>
        </w:rPr>
        <w:t>Public Session</w:t>
      </w:r>
    </w:p>
    <w:p w14:paraId="41FA9E21" w14:textId="77777777" w:rsidR="00BF33EA" w:rsidRPr="00FB3C65" w:rsidRDefault="00BF33EA">
      <w:pPr>
        <w:rPr>
          <w:b/>
          <w:bCs/>
        </w:rPr>
      </w:pPr>
    </w:p>
    <w:p w14:paraId="04B3EA76" w14:textId="4AB90D66" w:rsidR="00FB3C65" w:rsidRDefault="00BF33EA">
      <w:r>
        <w:t>I</w:t>
      </w:r>
      <w:r w:rsidR="00BE4A3D">
        <w:t xml:space="preserve">t was </w:t>
      </w:r>
      <w:r w:rsidR="00BE4A3D" w:rsidRPr="00BE4A3D">
        <w:rPr>
          <w:b/>
          <w:bCs/>
        </w:rPr>
        <w:t xml:space="preserve">RESOLVED </w:t>
      </w:r>
      <w:r w:rsidR="00BE4A3D">
        <w:t xml:space="preserve">to move to the </w:t>
      </w:r>
      <w:r>
        <w:t>main</w:t>
      </w:r>
      <w:r w:rsidR="00BE4A3D">
        <w:t xml:space="preserve"> meeting</w:t>
      </w:r>
      <w:r>
        <w:t xml:space="preserve"> as there were no press or public in attendance.</w:t>
      </w:r>
    </w:p>
    <w:p w14:paraId="5E643905" w14:textId="45EC6429" w:rsidR="00BF33EA" w:rsidRDefault="00BF33EA"/>
    <w:p w14:paraId="18CB4F97" w14:textId="6884C502" w:rsidR="00BF33EA" w:rsidRPr="00BF33EA" w:rsidRDefault="00BF33EA">
      <w:pPr>
        <w:rPr>
          <w:b/>
          <w:bCs/>
        </w:rPr>
      </w:pPr>
      <w:r w:rsidRPr="00BF33EA">
        <w:rPr>
          <w:b/>
          <w:bCs/>
        </w:rPr>
        <w:t>17.</w:t>
      </w:r>
      <w:r w:rsidRPr="00BF33EA">
        <w:rPr>
          <w:b/>
          <w:bCs/>
        </w:rPr>
        <w:tab/>
        <w:t>Apologies</w:t>
      </w:r>
    </w:p>
    <w:p w14:paraId="4886BCA9" w14:textId="74007E8D" w:rsidR="00BF33EA" w:rsidRDefault="00BF33EA"/>
    <w:p w14:paraId="5203DB49" w14:textId="23A74775" w:rsidR="00BF33EA" w:rsidRDefault="00BF33EA">
      <w:r>
        <w:t>Apologies were received and accepted from Cllr Haddock, Cllr Marsh, Cllr Mangion and Cllr Taylor.</w:t>
      </w:r>
    </w:p>
    <w:p w14:paraId="636D2327" w14:textId="6CEA6C3A" w:rsidR="00BF33EA" w:rsidRDefault="00BF33EA"/>
    <w:p w14:paraId="7846DDD6" w14:textId="2D6A65ED" w:rsidR="00BF33EA" w:rsidRPr="00BF33EA" w:rsidRDefault="00BF33EA">
      <w:pPr>
        <w:rPr>
          <w:b/>
          <w:bCs/>
        </w:rPr>
      </w:pPr>
      <w:r w:rsidRPr="00BF33EA">
        <w:rPr>
          <w:b/>
          <w:bCs/>
        </w:rPr>
        <w:t>18.</w:t>
      </w:r>
      <w:r w:rsidRPr="00BF33EA">
        <w:rPr>
          <w:b/>
          <w:bCs/>
        </w:rPr>
        <w:tab/>
        <w:t>Declarations of Interest under the Localism Act 2011</w:t>
      </w:r>
    </w:p>
    <w:p w14:paraId="65D51321" w14:textId="3A4BD79E" w:rsidR="00BF33EA" w:rsidRDefault="00BF33EA"/>
    <w:p w14:paraId="0A9BA131" w14:textId="47744AC9" w:rsidR="00BF33EA" w:rsidRDefault="00BF33EA">
      <w:r>
        <w:t>None</w:t>
      </w:r>
    </w:p>
    <w:p w14:paraId="5365EE0A" w14:textId="0869DA7D" w:rsidR="00BF33EA" w:rsidRDefault="00BF33EA"/>
    <w:p w14:paraId="5FEFB39E" w14:textId="67EBBCD4" w:rsidR="00BF33EA" w:rsidRPr="0080151B" w:rsidRDefault="00BF33EA">
      <w:pPr>
        <w:rPr>
          <w:b/>
          <w:bCs/>
        </w:rPr>
      </w:pPr>
      <w:r w:rsidRPr="0080151B">
        <w:rPr>
          <w:b/>
          <w:bCs/>
        </w:rPr>
        <w:t>19.</w:t>
      </w:r>
      <w:r w:rsidRPr="0080151B">
        <w:rPr>
          <w:b/>
          <w:bCs/>
        </w:rPr>
        <w:tab/>
      </w:r>
      <w:r w:rsidR="0080151B" w:rsidRPr="0080151B">
        <w:rPr>
          <w:b/>
          <w:bCs/>
        </w:rPr>
        <w:t>Notes from Previous Meetings</w:t>
      </w:r>
    </w:p>
    <w:p w14:paraId="59B8096D" w14:textId="044E7078" w:rsidR="0080151B" w:rsidRDefault="0080151B"/>
    <w:p w14:paraId="503D6537" w14:textId="75F07EA7" w:rsidR="0080151B" w:rsidRDefault="0080151B" w:rsidP="0080151B">
      <w:pPr>
        <w:pStyle w:val="ListParagraph"/>
        <w:numPr>
          <w:ilvl w:val="0"/>
          <w:numId w:val="1"/>
        </w:numPr>
      </w:pPr>
      <w:r>
        <w:t>Full Town Council Meeting 27</w:t>
      </w:r>
      <w:r w:rsidRPr="0080151B">
        <w:rPr>
          <w:vertAlign w:val="superscript"/>
        </w:rPr>
        <w:t>th</w:t>
      </w:r>
      <w:r>
        <w:t xml:space="preserve"> January 2022</w:t>
      </w:r>
    </w:p>
    <w:p w14:paraId="2637B079" w14:textId="31A7CBAA" w:rsidR="0080151B" w:rsidRDefault="0080151B" w:rsidP="0080151B">
      <w:pPr>
        <w:pStyle w:val="ListParagraph"/>
      </w:pPr>
      <w:r>
        <w:t xml:space="preserve">It was </w:t>
      </w:r>
      <w:r w:rsidRPr="0080151B">
        <w:rPr>
          <w:b/>
          <w:bCs/>
        </w:rPr>
        <w:t>RESOLVED</w:t>
      </w:r>
      <w:r>
        <w:t xml:space="preserve"> to accept the notes as a true record of the meeting.</w:t>
      </w:r>
    </w:p>
    <w:p w14:paraId="0D3D0078" w14:textId="73B30FFB" w:rsidR="0080151B" w:rsidRDefault="0080151B" w:rsidP="0080151B">
      <w:pPr>
        <w:pStyle w:val="ListParagraph"/>
        <w:numPr>
          <w:ilvl w:val="0"/>
          <w:numId w:val="1"/>
        </w:numPr>
      </w:pPr>
      <w:r>
        <w:t>Finance and Policy Meeting 10</w:t>
      </w:r>
      <w:r w:rsidRPr="0080151B">
        <w:rPr>
          <w:vertAlign w:val="superscript"/>
        </w:rPr>
        <w:t>th</w:t>
      </w:r>
      <w:r>
        <w:t xml:space="preserve"> February 2022</w:t>
      </w:r>
    </w:p>
    <w:p w14:paraId="0AE795A0" w14:textId="1E94C920" w:rsidR="0080151B" w:rsidRDefault="0080151B" w:rsidP="0080151B">
      <w:pPr>
        <w:pStyle w:val="ListParagraph"/>
      </w:pPr>
      <w:r>
        <w:t xml:space="preserve">It was </w:t>
      </w:r>
      <w:r w:rsidRPr="0080151B">
        <w:rPr>
          <w:b/>
          <w:bCs/>
        </w:rPr>
        <w:t>RESOLVED</w:t>
      </w:r>
      <w:r>
        <w:t xml:space="preserve"> to accept the notes as a true record of the meeting.</w:t>
      </w:r>
    </w:p>
    <w:p w14:paraId="4CF49C3A" w14:textId="5F1A4179" w:rsidR="0080151B" w:rsidRDefault="0080151B" w:rsidP="0080151B">
      <w:pPr>
        <w:pStyle w:val="ListParagraph"/>
      </w:pPr>
    </w:p>
    <w:p w14:paraId="0D4EA816" w14:textId="63C191ED" w:rsidR="0080151B" w:rsidRPr="00E204E0" w:rsidRDefault="0080151B" w:rsidP="0080151B">
      <w:pPr>
        <w:pStyle w:val="ListParagraph"/>
        <w:ind w:left="0"/>
        <w:rPr>
          <w:b/>
          <w:bCs/>
        </w:rPr>
      </w:pPr>
      <w:r w:rsidRPr="00E204E0">
        <w:rPr>
          <w:b/>
          <w:bCs/>
        </w:rPr>
        <w:t>20.</w:t>
      </w:r>
      <w:r w:rsidR="00E204E0" w:rsidRPr="00E204E0">
        <w:rPr>
          <w:b/>
          <w:bCs/>
        </w:rPr>
        <w:tab/>
        <w:t>Reports from Town Mayor, Town Clerk and Representatives on Outside Bodies</w:t>
      </w:r>
    </w:p>
    <w:p w14:paraId="14081B59" w14:textId="160DEE8A" w:rsidR="00E204E0" w:rsidRDefault="00E204E0" w:rsidP="0080151B">
      <w:pPr>
        <w:pStyle w:val="ListParagraph"/>
        <w:ind w:left="0"/>
      </w:pPr>
    </w:p>
    <w:p w14:paraId="2F84E95E" w14:textId="08BC87CF" w:rsidR="00E204E0" w:rsidRDefault="00E204E0" w:rsidP="0080151B">
      <w:pPr>
        <w:pStyle w:val="ListParagraph"/>
        <w:ind w:left="0"/>
      </w:pPr>
      <w:r w:rsidRPr="00E204E0">
        <w:rPr>
          <w:b/>
          <w:bCs/>
        </w:rPr>
        <w:t>Grammar School Foundation</w:t>
      </w:r>
      <w:r>
        <w:t xml:space="preserve"> – Cllr Gibson reported that monies had been handed out now to 26 students for £750.</w:t>
      </w:r>
    </w:p>
    <w:p w14:paraId="43B2BA89" w14:textId="3CE01265" w:rsidR="00E204E0" w:rsidRDefault="00E204E0" w:rsidP="0080151B">
      <w:pPr>
        <w:pStyle w:val="ListParagraph"/>
        <w:ind w:left="0"/>
      </w:pPr>
      <w:r w:rsidRPr="00E204E0">
        <w:rPr>
          <w:b/>
          <w:bCs/>
        </w:rPr>
        <w:t>Poorlands</w:t>
      </w:r>
      <w:r>
        <w:t>- Cllr Wood reported that there was to be a meeting in June.</w:t>
      </w:r>
    </w:p>
    <w:p w14:paraId="7B2E8AB9" w14:textId="1AF4EADE" w:rsidR="00E204E0" w:rsidRDefault="00E204E0" w:rsidP="0080151B">
      <w:pPr>
        <w:pStyle w:val="ListParagraph"/>
        <w:ind w:left="0"/>
      </w:pPr>
      <w:r w:rsidRPr="00E204E0">
        <w:rPr>
          <w:b/>
          <w:bCs/>
        </w:rPr>
        <w:t>Twinning-</w:t>
      </w:r>
      <w:r>
        <w:t xml:space="preserve"> TC reported that the AGM had been set for the 10</w:t>
      </w:r>
      <w:r w:rsidRPr="00E204E0">
        <w:rPr>
          <w:vertAlign w:val="superscript"/>
        </w:rPr>
        <w:t>th</w:t>
      </w:r>
      <w:r>
        <w:t xml:space="preserve"> March in the Franklin Hall with cheese and wine to follow.</w:t>
      </w:r>
    </w:p>
    <w:p w14:paraId="40E319BF" w14:textId="02F3575C" w:rsidR="00E204E0" w:rsidRDefault="00E204E0" w:rsidP="0080151B">
      <w:pPr>
        <w:pStyle w:val="ListParagraph"/>
        <w:ind w:left="0"/>
      </w:pPr>
      <w:r w:rsidRPr="00E204E0">
        <w:rPr>
          <w:b/>
          <w:bCs/>
        </w:rPr>
        <w:t>Good Neighbourhood Scheme</w:t>
      </w:r>
      <w:r>
        <w:t xml:space="preserve"> – Cllr Gibson reported that there had been a meeting and they were hoping to arrange a coffee morning for the 18</w:t>
      </w:r>
      <w:r w:rsidRPr="00E204E0">
        <w:rPr>
          <w:vertAlign w:val="superscript"/>
        </w:rPr>
        <w:t>th</w:t>
      </w:r>
      <w:r>
        <w:t xml:space="preserve"> March. Helpers were still being sought.</w:t>
      </w:r>
    </w:p>
    <w:p w14:paraId="4C6B247C" w14:textId="13B42E0E" w:rsidR="00E204E0" w:rsidRDefault="00E204E0" w:rsidP="0080151B">
      <w:pPr>
        <w:pStyle w:val="ListParagraph"/>
        <w:ind w:left="0"/>
      </w:pPr>
      <w:r w:rsidRPr="00627983">
        <w:rPr>
          <w:b/>
          <w:bCs/>
        </w:rPr>
        <w:t>Community Speed Watch</w:t>
      </w:r>
      <w:r>
        <w:t xml:space="preserve"> </w:t>
      </w:r>
      <w:r w:rsidR="00627983">
        <w:t>–</w:t>
      </w:r>
      <w:r>
        <w:t xml:space="preserve"> </w:t>
      </w:r>
      <w:r w:rsidR="00627983">
        <w:t>Cllr Day reported that the team had been out a couple of times but the weather had been bad. She said that she would like to have one session a week including evenings.</w:t>
      </w:r>
    </w:p>
    <w:p w14:paraId="02577F32" w14:textId="4A76E60F" w:rsidR="00627983" w:rsidRDefault="00627983" w:rsidP="0080151B">
      <w:pPr>
        <w:pStyle w:val="ListParagraph"/>
        <w:ind w:left="0"/>
      </w:pPr>
      <w:r w:rsidRPr="00627983">
        <w:rPr>
          <w:b/>
          <w:bCs/>
        </w:rPr>
        <w:t xml:space="preserve">Business Partnership- </w:t>
      </w:r>
      <w:r w:rsidR="000D3211">
        <w:t>Cllr Wright said that they had not met since 2019.</w:t>
      </w:r>
    </w:p>
    <w:p w14:paraId="4E64B261" w14:textId="081C006B" w:rsidR="000D3211" w:rsidRDefault="000D3211" w:rsidP="0080151B">
      <w:pPr>
        <w:pStyle w:val="ListParagraph"/>
        <w:ind w:left="0"/>
      </w:pPr>
    </w:p>
    <w:p w14:paraId="3548BFCB" w14:textId="6CC04A3D" w:rsidR="000D3211" w:rsidRPr="001A6243" w:rsidRDefault="000D3211" w:rsidP="0080151B">
      <w:pPr>
        <w:pStyle w:val="ListParagraph"/>
        <w:ind w:left="0"/>
        <w:rPr>
          <w:b/>
          <w:bCs/>
        </w:rPr>
      </w:pPr>
      <w:r w:rsidRPr="001A6243">
        <w:rPr>
          <w:b/>
          <w:bCs/>
        </w:rPr>
        <w:t>21.</w:t>
      </w:r>
      <w:r w:rsidRPr="001A6243">
        <w:rPr>
          <w:b/>
          <w:bCs/>
        </w:rPr>
        <w:tab/>
      </w:r>
      <w:r w:rsidR="001A6243" w:rsidRPr="001A6243">
        <w:rPr>
          <w:b/>
          <w:bCs/>
        </w:rPr>
        <w:t>To Ratify the Resolutions made at the Finance and Policy Meeting held on 10</w:t>
      </w:r>
      <w:r w:rsidR="001A6243" w:rsidRPr="001A6243">
        <w:rPr>
          <w:b/>
          <w:bCs/>
          <w:vertAlign w:val="superscript"/>
        </w:rPr>
        <w:t>th</w:t>
      </w:r>
      <w:r w:rsidR="001A6243" w:rsidRPr="001A6243">
        <w:rPr>
          <w:b/>
          <w:bCs/>
        </w:rPr>
        <w:t xml:space="preserve"> February 2022.</w:t>
      </w:r>
    </w:p>
    <w:p w14:paraId="27ED0730" w14:textId="4B398E2F" w:rsidR="001A6243" w:rsidRDefault="001A6243" w:rsidP="0080151B">
      <w:pPr>
        <w:pStyle w:val="ListParagraph"/>
        <w:ind w:left="0"/>
      </w:pPr>
    </w:p>
    <w:p w14:paraId="2994C95C" w14:textId="77777777" w:rsidR="001A6243" w:rsidRDefault="001A6243" w:rsidP="0080151B">
      <w:pPr>
        <w:pStyle w:val="ListParagraph"/>
        <w:ind w:left="0"/>
      </w:pPr>
      <w:r>
        <w:t xml:space="preserve">The following polices were </w:t>
      </w:r>
      <w:r w:rsidRPr="001A6243">
        <w:rPr>
          <w:b/>
          <w:bCs/>
        </w:rPr>
        <w:t>RESOLVED</w:t>
      </w:r>
      <w:r>
        <w:t xml:space="preserve"> for adoption Complaints Policy, Lone Works Policy, </w:t>
      </w:r>
    </w:p>
    <w:p w14:paraId="7A10816E" w14:textId="4BFD9321" w:rsidR="001A6243" w:rsidRDefault="001A6243" w:rsidP="0080151B">
      <w:pPr>
        <w:pStyle w:val="ListParagraph"/>
        <w:ind w:left="0"/>
      </w:pPr>
      <w:r>
        <w:t>Communications Policy and Health and Safety Policy.</w:t>
      </w:r>
    </w:p>
    <w:p w14:paraId="5A02487B" w14:textId="24A37B50" w:rsidR="001A6243" w:rsidRDefault="001A6243" w:rsidP="0080151B">
      <w:pPr>
        <w:pStyle w:val="ListParagraph"/>
        <w:ind w:left="0"/>
      </w:pPr>
    </w:p>
    <w:p w14:paraId="2EBE83BB" w14:textId="43702D4B" w:rsidR="001A6243" w:rsidRPr="00B734C9" w:rsidRDefault="00B734C9" w:rsidP="0080151B">
      <w:pPr>
        <w:pStyle w:val="ListParagraph"/>
        <w:ind w:left="0"/>
        <w:rPr>
          <w:b/>
          <w:bCs/>
        </w:rPr>
      </w:pPr>
      <w:r w:rsidRPr="00B734C9">
        <w:rPr>
          <w:b/>
          <w:bCs/>
        </w:rPr>
        <w:t>22.</w:t>
      </w:r>
      <w:r w:rsidRPr="00B734C9">
        <w:rPr>
          <w:b/>
          <w:bCs/>
        </w:rPr>
        <w:tab/>
        <w:t>Church Wall Update</w:t>
      </w:r>
    </w:p>
    <w:p w14:paraId="41867DF2" w14:textId="5F9A95BD" w:rsidR="00B734C9" w:rsidRDefault="00B734C9" w:rsidP="0080151B">
      <w:pPr>
        <w:pStyle w:val="ListParagraph"/>
        <w:ind w:left="0"/>
      </w:pPr>
    </w:p>
    <w:p w14:paraId="486F51EB" w14:textId="759CE457" w:rsidR="00B734C9" w:rsidRDefault="005A6B39" w:rsidP="0080151B">
      <w:pPr>
        <w:pStyle w:val="ListParagraph"/>
        <w:ind w:left="0"/>
      </w:pPr>
      <w:r>
        <w:t xml:space="preserve">Cllr Kemp reported that there had been some issues finalising matters. There was one last invoice to be paid to Allbones after the Precept had been received. The owners and tenants of all properties were up to date with the current position. </w:t>
      </w:r>
    </w:p>
    <w:p w14:paraId="1EF0CC6D" w14:textId="16DF3DF4" w:rsidR="005A6B39" w:rsidRDefault="005A6B39" w:rsidP="0080151B">
      <w:pPr>
        <w:pStyle w:val="ListParagraph"/>
        <w:ind w:left="0"/>
      </w:pPr>
    </w:p>
    <w:p w14:paraId="0D5870A4" w14:textId="04D8E3A7" w:rsidR="005A6B39" w:rsidRPr="005A6B39" w:rsidRDefault="005A6B39" w:rsidP="0080151B">
      <w:pPr>
        <w:pStyle w:val="ListParagraph"/>
        <w:ind w:left="0"/>
        <w:rPr>
          <w:b/>
          <w:bCs/>
        </w:rPr>
      </w:pPr>
      <w:r w:rsidRPr="005A6B39">
        <w:rPr>
          <w:b/>
          <w:bCs/>
        </w:rPr>
        <w:t>23.</w:t>
      </w:r>
      <w:r w:rsidRPr="005A6B39">
        <w:rPr>
          <w:b/>
          <w:bCs/>
        </w:rPr>
        <w:tab/>
        <w:t>Parish Online Update</w:t>
      </w:r>
    </w:p>
    <w:p w14:paraId="0FA22C80" w14:textId="5B91F221" w:rsidR="005A6B39" w:rsidRDefault="005A6B39" w:rsidP="0080151B">
      <w:pPr>
        <w:pStyle w:val="ListParagraph"/>
        <w:ind w:left="0"/>
      </w:pPr>
    </w:p>
    <w:p w14:paraId="0902CEB5" w14:textId="37D5260A" w:rsidR="005A6B39" w:rsidRDefault="005A6B39" w:rsidP="0080151B">
      <w:pPr>
        <w:pStyle w:val="ListParagraph"/>
        <w:ind w:left="0"/>
      </w:pPr>
      <w:r>
        <w:t>Cllr Mangion had sent a message to say that he had looked at the website.</w:t>
      </w:r>
    </w:p>
    <w:p w14:paraId="0721121F" w14:textId="1AC0E37D" w:rsidR="005A6B39" w:rsidRDefault="005A6B39" w:rsidP="0080151B">
      <w:pPr>
        <w:pStyle w:val="ListParagraph"/>
        <w:ind w:left="0"/>
      </w:pPr>
    </w:p>
    <w:p w14:paraId="74E3FD09" w14:textId="73D040A9" w:rsidR="005A6B39" w:rsidRPr="005A6B39" w:rsidRDefault="005A6B39" w:rsidP="0080151B">
      <w:pPr>
        <w:pStyle w:val="ListParagraph"/>
        <w:ind w:left="0"/>
        <w:rPr>
          <w:b/>
          <w:bCs/>
        </w:rPr>
      </w:pPr>
      <w:r w:rsidRPr="005A6B39">
        <w:rPr>
          <w:b/>
          <w:bCs/>
        </w:rPr>
        <w:t>24.</w:t>
      </w:r>
      <w:r w:rsidRPr="005A6B39">
        <w:rPr>
          <w:b/>
          <w:bCs/>
        </w:rPr>
        <w:tab/>
        <w:t>Planter Competition Update</w:t>
      </w:r>
    </w:p>
    <w:p w14:paraId="174D7B9F" w14:textId="128C4FB7" w:rsidR="005A6B39" w:rsidRDefault="005A6B39" w:rsidP="0080151B">
      <w:pPr>
        <w:pStyle w:val="ListParagraph"/>
        <w:ind w:left="0"/>
      </w:pPr>
    </w:p>
    <w:p w14:paraId="2BDAE7DD" w14:textId="1C03BCE9" w:rsidR="005A6B39" w:rsidRPr="000D3211" w:rsidRDefault="005A6B39" w:rsidP="0080151B">
      <w:pPr>
        <w:pStyle w:val="ListParagraph"/>
        <w:ind w:left="0"/>
      </w:pPr>
      <w:r>
        <w:t>Cllr Wood had the lead on this and would contact the Town Clerk on the following Tuesday with the current situation.</w:t>
      </w:r>
    </w:p>
    <w:p w14:paraId="1B9160B2" w14:textId="33374144" w:rsidR="007B6F85" w:rsidRDefault="007B6F85"/>
    <w:p w14:paraId="69CF94CF" w14:textId="73BC3FC7" w:rsidR="007B6F85" w:rsidRPr="005A6B39" w:rsidRDefault="005A6B39">
      <w:pPr>
        <w:rPr>
          <w:b/>
          <w:bCs/>
        </w:rPr>
      </w:pPr>
      <w:r w:rsidRPr="005A6B39">
        <w:rPr>
          <w:b/>
          <w:bCs/>
        </w:rPr>
        <w:t>25.</w:t>
      </w:r>
      <w:r w:rsidRPr="005A6B39">
        <w:rPr>
          <w:b/>
          <w:bCs/>
        </w:rPr>
        <w:tab/>
        <w:t>LALC</w:t>
      </w:r>
    </w:p>
    <w:p w14:paraId="17E7B0B4" w14:textId="2E72A329" w:rsidR="005A6B39" w:rsidRDefault="005A6B39"/>
    <w:p w14:paraId="7EEA3774" w14:textId="5A86E128" w:rsidR="005A6B39" w:rsidRDefault="005A6B39" w:rsidP="005A6B39">
      <w:pPr>
        <w:pStyle w:val="ListParagraph"/>
        <w:numPr>
          <w:ilvl w:val="0"/>
          <w:numId w:val="2"/>
        </w:numPr>
      </w:pPr>
      <w:r>
        <w:t xml:space="preserve">It was </w:t>
      </w:r>
      <w:r w:rsidRPr="005A6B39">
        <w:rPr>
          <w:b/>
          <w:bCs/>
        </w:rPr>
        <w:t>RESOLVED</w:t>
      </w:r>
      <w:r>
        <w:t xml:space="preserve"> to continue membership of LALC for 2022/23 at a cost of £542.33</w:t>
      </w:r>
    </w:p>
    <w:p w14:paraId="03789E5E" w14:textId="6249DBD8" w:rsidR="005A6B39" w:rsidRDefault="005A6B39" w:rsidP="005A6B39">
      <w:pPr>
        <w:pStyle w:val="ListParagraph"/>
        <w:numPr>
          <w:ilvl w:val="0"/>
          <w:numId w:val="2"/>
        </w:numPr>
      </w:pPr>
      <w:r>
        <w:t xml:space="preserve">It was </w:t>
      </w:r>
      <w:r w:rsidRPr="007B09EC">
        <w:rPr>
          <w:b/>
          <w:bCs/>
        </w:rPr>
        <w:t>RESOLVED</w:t>
      </w:r>
      <w:r>
        <w:t xml:space="preserve"> to continue with the LALC Annual Training Scheme at a cost of £162.00 to cover all core training.</w:t>
      </w:r>
    </w:p>
    <w:p w14:paraId="4683CE33" w14:textId="498A6779" w:rsidR="007B09EC" w:rsidRDefault="007B09EC" w:rsidP="007B09EC">
      <w:pPr>
        <w:pStyle w:val="ListParagraph"/>
      </w:pPr>
    </w:p>
    <w:p w14:paraId="5DB06AD7" w14:textId="50FDDE8F" w:rsidR="007B09EC" w:rsidRDefault="007B09EC" w:rsidP="007B09EC">
      <w:pPr>
        <w:pStyle w:val="ListParagraph"/>
        <w:ind w:left="0"/>
        <w:rPr>
          <w:b/>
          <w:bCs/>
        </w:rPr>
      </w:pPr>
      <w:r w:rsidRPr="007B09EC">
        <w:rPr>
          <w:b/>
          <w:bCs/>
        </w:rPr>
        <w:t>26.</w:t>
      </w:r>
      <w:r w:rsidRPr="007B09EC">
        <w:rPr>
          <w:b/>
          <w:bCs/>
        </w:rPr>
        <w:tab/>
        <w:t>Wolds Visitor Map</w:t>
      </w:r>
    </w:p>
    <w:p w14:paraId="364FE938" w14:textId="32B2D7F2" w:rsidR="007B09EC" w:rsidRDefault="007B09EC" w:rsidP="007B09EC">
      <w:pPr>
        <w:pStyle w:val="ListParagraph"/>
        <w:ind w:left="0"/>
        <w:rPr>
          <w:b/>
          <w:bCs/>
        </w:rPr>
      </w:pPr>
    </w:p>
    <w:p w14:paraId="12132726" w14:textId="1EDEA0C9" w:rsidR="007B09EC" w:rsidRPr="007B09EC" w:rsidRDefault="007B09EC" w:rsidP="007B09EC">
      <w:pPr>
        <w:pStyle w:val="ListParagraph"/>
        <w:ind w:left="0"/>
      </w:pPr>
      <w:r>
        <w:t>TC said the map was widely distributed through ELDC as part of the Love Lincolnshire Wolds Group.</w:t>
      </w:r>
      <w:r w:rsidR="002D2800">
        <w:t xml:space="preserve"> The cost could be met from the Tourism Budget.</w:t>
      </w:r>
    </w:p>
    <w:p w14:paraId="05251FCB" w14:textId="7C414F56" w:rsidR="007B09EC" w:rsidRDefault="007B09EC" w:rsidP="007B09EC">
      <w:pPr>
        <w:pStyle w:val="ListParagraph"/>
        <w:ind w:left="0"/>
      </w:pPr>
    </w:p>
    <w:p w14:paraId="708D96F7" w14:textId="6FAE9DBC" w:rsidR="007B09EC" w:rsidRDefault="007B09EC" w:rsidP="007B09EC">
      <w:pPr>
        <w:pStyle w:val="ListParagraph"/>
        <w:ind w:left="0"/>
      </w:pPr>
      <w:r>
        <w:t>Cllr Wright asked if the Spilsby.info site address could be removed as it was a business.</w:t>
      </w:r>
    </w:p>
    <w:p w14:paraId="18E638CC" w14:textId="3EA68569" w:rsidR="007B09EC" w:rsidRDefault="007B09EC" w:rsidP="007B09EC">
      <w:pPr>
        <w:pStyle w:val="ListParagraph"/>
        <w:ind w:left="0"/>
      </w:pPr>
      <w:r>
        <w:t xml:space="preserve">It was </w:t>
      </w:r>
      <w:r w:rsidRPr="007B09EC">
        <w:rPr>
          <w:b/>
          <w:bCs/>
        </w:rPr>
        <w:t>RESOLVED</w:t>
      </w:r>
      <w:r>
        <w:t xml:space="preserve"> to advertise in the Wolds Visitor Map at a cost of £95.</w:t>
      </w:r>
    </w:p>
    <w:p w14:paraId="1558D501" w14:textId="0BF04243" w:rsidR="007B09EC" w:rsidRDefault="007B09EC" w:rsidP="007B09EC">
      <w:pPr>
        <w:pStyle w:val="ListParagraph"/>
        <w:ind w:left="0"/>
      </w:pPr>
    </w:p>
    <w:p w14:paraId="1B2AAEFA" w14:textId="42B8F2FA" w:rsidR="007B09EC" w:rsidRPr="002D2800" w:rsidRDefault="007B09EC" w:rsidP="007B09EC">
      <w:pPr>
        <w:pStyle w:val="ListParagraph"/>
        <w:ind w:left="0"/>
        <w:rPr>
          <w:b/>
          <w:bCs/>
        </w:rPr>
      </w:pPr>
      <w:r w:rsidRPr="002D2800">
        <w:rPr>
          <w:b/>
          <w:bCs/>
        </w:rPr>
        <w:t>27.</w:t>
      </w:r>
      <w:r w:rsidR="002D2800" w:rsidRPr="002D2800">
        <w:rPr>
          <w:b/>
          <w:bCs/>
        </w:rPr>
        <w:tab/>
        <w:t>Terms of Reference.</w:t>
      </w:r>
    </w:p>
    <w:p w14:paraId="4C4E42AD" w14:textId="7160C93A" w:rsidR="002D2800" w:rsidRDefault="002D2800" w:rsidP="007B09EC">
      <w:pPr>
        <w:pStyle w:val="ListParagraph"/>
        <w:ind w:left="0"/>
      </w:pPr>
    </w:p>
    <w:p w14:paraId="2914A2DE" w14:textId="261498DE" w:rsidR="002D2800" w:rsidRDefault="002D2800" w:rsidP="007B09EC">
      <w:pPr>
        <w:pStyle w:val="ListParagraph"/>
        <w:ind w:left="0"/>
      </w:pPr>
      <w:r>
        <w:t>Following the adoption of the new hierarchy, new Terms of Reference had been drawn up. Cllr Gibson pointed out an error Code of Contact to read Code of Conduct.</w:t>
      </w:r>
    </w:p>
    <w:p w14:paraId="37196999" w14:textId="62CD3292" w:rsidR="002D2800" w:rsidRDefault="002D2800" w:rsidP="007B09EC">
      <w:pPr>
        <w:pStyle w:val="ListParagraph"/>
        <w:ind w:left="0"/>
      </w:pPr>
      <w:r>
        <w:t xml:space="preserve">It was </w:t>
      </w:r>
      <w:r w:rsidRPr="002D2800">
        <w:rPr>
          <w:b/>
          <w:bCs/>
        </w:rPr>
        <w:t>RESOLVED</w:t>
      </w:r>
      <w:r>
        <w:t xml:space="preserve"> to accept the new Terms of Reference for the Community Action Committee and the Finance and Policy Committee with the errors corrected.</w:t>
      </w:r>
    </w:p>
    <w:p w14:paraId="7519F762" w14:textId="00345D79" w:rsidR="002D2800" w:rsidRDefault="002D2800" w:rsidP="007B09EC">
      <w:pPr>
        <w:pStyle w:val="ListParagraph"/>
        <w:ind w:left="0"/>
      </w:pPr>
    </w:p>
    <w:p w14:paraId="73F2899A" w14:textId="1401BA5D" w:rsidR="002D2800" w:rsidRDefault="002D2800" w:rsidP="007B09EC">
      <w:pPr>
        <w:pStyle w:val="ListParagraph"/>
        <w:ind w:left="0"/>
        <w:rPr>
          <w:b/>
          <w:bCs/>
        </w:rPr>
      </w:pPr>
      <w:r w:rsidRPr="002D2800">
        <w:rPr>
          <w:b/>
          <w:bCs/>
        </w:rPr>
        <w:t>28.</w:t>
      </w:r>
      <w:r w:rsidRPr="002D2800">
        <w:rPr>
          <w:b/>
          <w:bCs/>
        </w:rPr>
        <w:tab/>
        <w:t>Lloyds Bank Account amendments.</w:t>
      </w:r>
    </w:p>
    <w:p w14:paraId="215742E6" w14:textId="2BAE457A" w:rsidR="002D2800" w:rsidRDefault="002D2800" w:rsidP="007B09EC">
      <w:pPr>
        <w:pStyle w:val="ListParagraph"/>
        <w:ind w:left="0"/>
        <w:rPr>
          <w:b/>
          <w:bCs/>
        </w:rPr>
      </w:pPr>
    </w:p>
    <w:p w14:paraId="57AC1D94" w14:textId="4BDB28D1" w:rsidR="002D2800" w:rsidRPr="002D2800" w:rsidRDefault="002D2800" w:rsidP="007B09EC">
      <w:pPr>
        <w:pStyle w:val="ListParagraph"/>
        <w:ind w:left="0"/>
      </w:pPr>
      <w:r>
        <w:t xml:space="preserve">TC explained that there were not enough Councillors who could authorise payments. This caused a delay in Finance procedures. </w:t>
      </w:r>
      <w:r w:rsidR="0028506A">
        <w:t>She also advised that the Deputy should have access to the accounts to assist with Statutory Duties.</w:t>
      </w:r>
    </w:p>
    <w:p w14:paraId="1F6EF7A0" w14:textId="7F1E7A81" w:rsidR="002D2800" w:rsidRDefault="002D2800" w:rsidP="007B09EC">
      <w:pPr>
        <w:pStyle w:val="ListParagraph"/>
        <w:ind w:left="0"/>
      </w:pPr>
    </w:p>
    <w:p w14:paraId="4F4EAEB5" w14:textId="0E8A7ACC" w:rsidR="002D2800" w:rsidRDefault="002D2800" w:rsidP="002D2800">
      <w:pPr>
        <w:pStyle w:val="ListParagraph"/>
        <w:numPr>
          <w:ilvl w:val="0"/>
          <w:numId w:val="3"/>
        </w:numPr>
      </w:pPr>
      <w:r>
        <w:t xml:space="preserve">It was </w:t>
      </w:r>
      <w:r w:rsidRPr="0028506A">
        <w:rPr>
          <w:b/>
          <w:bCs/>
        </w:rPr>
        <w:t>RESOLVED</w:t>
      </w:r>
      <w:r>
        <w:t xml:space="preserve"> that the Deputy Clerk should have non- signatory access to the Lloyds Bank Account.</w:t>
      </w:r>
    </w:p>
    <w:p w14:paraId="71959F00" w14:textId="15F4E978" w:rsidR="002D2800" w:rsidRDefault="0028506A" w:rsidP="002D2800">
      <w:pPr>
        <w:pStyle w:val="ListParagraph"/>
        <w:numPr>
          <w:ilvl w:val="0"/>
          <w:numId w:val="3"/>
        </w:numPr>
      </w:pPr>
      <w:r>
        <w:t xml:space="preserve">It was </w:t>
      </w:r>
      <w:r w:rsidRPr="0028506A">
        <w:rPr>
          <w:b/>
          <w:bCs/>
        </w:rPr>
        <w:t>RESOLVED</w:t>
      </w:r>
      <w:r>
        <w:t xml:space="preserve"> that Cllr Wragg and Cllr Day be added as additional signatories.</w:t>
      </w:r>
    </w:p>
    <w:p w14:paraId="6FAD4D79" w14:textId="66821397" w:rsidR="0028506A" w:rsidRDefault="0028506A" w:rsidP="0028506A">
      <w:pPr>
        <w:pStyle w:val="ListParagraph"/>
      </w:pPr>
    </w:p>
    <w:p w14:paraId="273672C8" w14:textId="7694CEAB" w:rsidR="0028506A" w:rsidRPr="00197039" w:rsidRDefault="00197039" w:rsidP="0028506A">
      <w:pPr>
        <w:pStyle w:val="ListParagraph"/>
        <w:ind w:left="0"/>
        <w:rPr>
          <w:b/>
          <w:bCs/>
        </w:rPr>
      </w:pPr>
      <w:r w:rsidRPr="00197039">
        <w:rPr>
          <w:b/>
          <w:bCs/>
        </w:rPr>
        <w:t>29.</w:t>
      </w:r>
      <w:r w:rsidRPr="00197039">
        <w:rPr>
          <w:b/>
          <w:bCs/>
        </w:rPr>
        <w:tab/>
        <w:t>Big British Spring Clean and formulation of Friends of Spilsby Volunteer Group</w:t>
      </w:r>
    </w:p>
    <w:p w14:paraId="45C970B4" w14:textId="5BF58986" w:rsidR="00197039" w:rsidRDefault="00197039" w:rsidP="0028506A">
      <w:pPr>
        <w:pStyle w:val="ListParagraph"/>
        <w:ind w:left="0"/>
      </w:pPr>
    </w:p>
    <w:p w14:paraId="75A9B53D" w14:textId="5F123A46" w:rsidR="00197039" w:rsidRDefault="00197039" w:rsidP="0028506A">
      <w:pPr>
        <w:pStyle w:val="ListParagraph"/>
        <w:ind w:left="0"/>
      </w:pPr>
      <w:r>
        <w:t xml:space="preserve">TC said that this had been advertised in the LALC e-news and that expressions of interest had to be lodged with </w:t>
      </w:r>
      <w:r w:rsidR="0043417D">
        <w:t xml:space="preserve">Keep Britain Tidy. </w:t>
      </w:r>
      <w:r>
        <w:t>Cllr Wood suggested that this be started and then left to the Friends of Spilsby to carry on. She also suggested taking before and after photographs.</w:t>
      </w:r>
    </w:p>
    <w:p w14:paraId="7081F627" w14:textId="59527867" w:rsidR="00197039" w:rsidRDefault="00197039" w:rsidP="0028506A">
      <w:pPr>
        <w:pStyle w:val="ListParagraph"/>
        <w:ind w:left="0"/>
      </w:pPr>
      <w:r>
        <w:t xml:space="preserve">It was </w:t>
      </w:r>
      <w:r w:rsidRPr="00197039">
        <w:rPr>
          <w:b/>
          <w:bCs/>
        </w:rPr>
        <w:t>RESOLVED</w:t>
      </w:r>
      <w:r>
        <w:t xml:space="preserve"> to take part in the Big British Spring Clean.</w:t>
      </w:r>
    </w:p>
    <w:p w14:paraId="637F89CA" w14:textId="63331BBE" w:rsidR="0043417D" w:rsidRDefault="0043417D" w:rsidP="0028506A">
      <w:pPr>
        <w:pStyle w:val="ListParagraph"/>
        <w:ind w:left="0"/>
      </w:pPr>
      <w:r w:rsidRPr="0043417D">
        <w:rPr>
          <w:b/>
          <w:bCs/>
        </w:rPr>
        <w:t>ACTION-</w:t>
      </w:r>
      <w:r>
        <w:t xml:space="preserve"> TC to identify areas that need work.</w:t>
      </w:r>
    </w:p>
    <w:p w14:paraId="3ABC2C21" w14:textId="5FF5BB3D" w:rsidR="0043417D" w:rsidRDefault="0043417D" w:rsidP="0028506A">
      <w:pPr>
        <w:pStyle w:val="ListParagraph"/>
        <w:ind w:left="0"/>
      </w:pPr>
    </w:p>
    <w:p w14:paraId="711CF769" w14:textId="16A440EC" w:rsidR="0043417D" w:rsidRPr="0054649A" w:rsidRDefault="0054649A" w:rsidP="0028506A">
      <w:pPr>
        <w:pStyle w:val="ListParagraph"/>
        <w:ind w:left="0"/>
        <w:rPr>
          <w:b/>
          <w:bCs/>
        </w:rPr>
      </w:pPr>
      <w:r w:rsidRPr="0054649A">
        <w:rPr>
          <w:b/>
          <w:bCs/>
        </w:rPr>
        <w:t>30.</w:t>
      </w:r>
      <w:r w:rsidRPr="0054649A">
        <w:rPr>
          <w:b/>
          <w:bCs/>
        </w:rPr>
        <w:tab/>
        <w:t>Orders for Payment</w:t>
      </w:r>
    </w:p>
    <w:p w14:paraId="365B4F30" w14:textId="67F9B9C7" w:rsidR="0054649A" w:rsidRDefault="0054649A" w:rsidP="0028506A">
      <w:pPr>
        <w:pStyle w:val="ListParagraph"/>
        <w:ind w:left="0"/>
      </w:pPr>
    </w:p>
    <w:p w14:paraId="72590339" w14:textId="3097D2DF" w:rsidR="0054649A" w:rsidRDefault="0054649A" w:rsidP="0028506A">
      <w:pPr>
        <w:pStyle w:val="ListParagraph"/>
        <w:ind w:left="0"/>
      </w:pPr>
      <w:r>
        <w:t xml:space="preserve">It was </w:t>
      </w:r>
      <w:r w:rsidRPr="0054649A">
        <w:rPr>
          <w:b/>
          <w:bCs/>
        </w:rPr>
        <w:t>RESOLVED</w:t>
      </w:r>
      <w:r>
        <w:t xml:space="preserve"> to accept all orders for payment Jan22/Feb22</w:t>
      </w:r>
    </w:p>
    <w:p w14:paraId="4B8186C2" w14:textId="431BA0D6" w:rsidR="0054649A" w:rsidRDefault="0054649A" w:rsidP="0028506A">
      <w:pPr>
        <w:pStyle w:val="ListParagraph"/>
        <w:ind w:left="0"/>
      </w:pPr>
    </w:p>
    <w:p w14:paraId="0032E666" w14:textId="77777777" w:rsidR="00ED6A3A" w:rsidRPr="00E901D7" w:rsidRDefault="0054649A" w:rsidP="00ED6A3A">
      <w:pPr>
        <w:pStyle w:val="ListParagraph"/>
        <w:ind w:left="0"/>
        <w:rPr>
          <w:b/>
          <w:bCs/>
        </w:rPr>
      </w:pPr>
      <w:r w:rsidRPr="00ED6A3A">
        <w:rPr>
          <w:b/>
          <w:bCs/>
        </w:rPr>
        <w:t>31.</w:t>
      </w:r>
      <w:r>
        <w:tab/>
      </w:r>
      <w:r w:rsidR="00ED6A3A" w:rsidRPr="00E901D7">
        <w:rPr>
          <w:b/>
          <w:bCs/>
        </w:rPr>
        <w:t>Closed Session in accordance with the Public Bodies (Admission to Meetings) Act 1960</w:t>
      </w:r>
    </w:p>
    <w:p w14:paraId="3BBD8A88" w14:textId="77777777" w:rsidR="00ED6A3A" w:rsidRDefault="00ED6A3A" w:rsidP="00ED6A3A">
      <w:pPr>
        <w:pStyle w:val="ListParagraph"/>
        <w:ind w:left="0"/>
      </w:pPr>
    </w:p>
    <w:p w14:paraId="71785514" w14:textId="22AF68EB" w:rsidR="00ED6A3A" w:rsidRDefault="00ED6A3A" w:rsidP="00ED6A3A">
      <w:pPr>
        <w:pStyle w:val="ListParagraph"/>
        <w:ind w:left="0"/>
      </w:pPr>
      <w:r>
        <w:t xml:space="preserve">It was </w:t>
      </w:r>
      <w:r w:rsidRPr="00E901D7">
        <w:rPr>
          <w:b/>
          <w:bCs/>
        </w:rPr>
        <w:t>RESOLVED</w:t>
      </w:r>
      <w:r>
        <w:t xml:space="preserve"> to move to closed session </w:t>
      </w:r>
    </w:p>
    <w:p w14:paraId="3E58B7CB" w14:textId="6C8FB7F7" w:rsidR="00ED6A3A" w:rsidRDefault="00ED6A3A" w:rsidP="00ED6A3A">
      <w:pPr>
        <w:pStyle w:val="ListParagraph"/>
        <w:ind w:left="0"/>
      </w:pPr>
    </w:p>
    <w:p w14:paraId="710C6D3A" w14:textId="77777777" w:rsidR="00ED6A3A" w:rsidRDefault="00ED6A3A" w:rsidP="00ED6A3A">
      <w:pPr>
        <w:pStyle w:val="ListParagraph"/>
        <w:ind w:left="0"/>
      </w:pPr>
      <w:r>
        <w:t>(</w:t>
      </w:r>
      <w:proofErr w:type="gramStart"/>
      <w:r>
        <w:t>agenda</w:t>
      </w:r>
      <w:proofErr w:type="gramEnd"/>
      <w:r>
        <w:t xml:space="preserve"> item 14 move to closed session for administrative reasons) </w:t>
      </w:r>
    </w:p>
    <w:p w14:paraId="6A6848F8" w14:textId="77777777" w:rsidR="00ED6A3A" w:rsidRDefault="00ED6A3A" w:rsidP="00ED6A3A">
      <w:pPr>
        <w:pStyle w:val="ListParagraph"/>
        <w:ind w:left="0"/>
      </w:pPr>
    </w:p>
    <w:p w14:paraId="60917B09" w14:textId="3DC44FD3" w:rsidR="00ED6A3A" w:rsidRDefault="00ED6A3A" w:rsidP="00ED6A3A">
      <w:pPr>
        <w:pStyle w:val="ListParagraph"/>
        <w:ind w:left="0"/>
      </w:pPr>
      <w:r>
        <w:t xml:space="preserve">It was </w:t>
      </w:r>
      <w:r w:rsidRPr="00ED6A3A">
        <w:rPr>
          <w:b/>
          <w:bCs/>
        </w:rPr>
        <w:t>RESOLVED</w:t>
      </w:r>
      <w:r>
        <w:t xml:space="preserve"> that the replacement Town Clerk should commence employment on the 1</w:t>
      </w:r>
      <w:r w:rsidRPr="00ED6A3A">
        <w:rPr>
          <w:vertAlign w:val="superscript"/>
        </w:rPr>
        <w:t>st</w:t>
      </w:r>
      <w:r>
        <w:t xml:space="preserve"> March 2022 to enable a handover training periods and that the salary should commence at the SP 18.</w:t>
      </w:r>
    </w:p>
    <w:p w14:paraId="2F37238D" w14:textId="715BA027" w:rsidR="00ED6A3A" w:rsidRDefault="00ED6A3A" w:rsidP="00ED6A3A">
      <w:pPr>
        <w:pStyle w:val="ListParagraph"/>
        <w:ind w:left="0"/>
      </w:pPr>
    </w:p>
    <w:p w14:paraId="631BE064" w14:textId="0650F2F7" w:rsidR="00ED6A3A" w:rsidRDefault="00ED6A3A" w:rsidP="00ED6A3A">
      <w:pPr>
        <w:pStyle w:val="ListParagraph"/>
        <w:ind w:left="0"/>
      </w:pPr>
      <w:r>
        <w:t xml:space="preserve">It was </w:t>
      </w:r>
      <w:r w:rsidRPr="00ED6A3A">
        <w:rPr>
          <w:b/>
          <w:bCs/>
        </w:rPr>
        <w:t>RESOLVED</w:t>
      </w:r>
      <w:r>
        <w:t xml:space="preserve"> to accept the tender for tree works in the church yard. to KP Countryside Services.</w:t>
      </w:r>
    </w:p>
    <w:p w14:paraId="6A858F85" w14:textId="20DFDE73" w:rsidR="00ED6A3A" w:rsidRDefault="00ED6A3A" w:rsidP="00ED6A3A">
      <w:pPr>
        <w:pStyle w:val="ListParagraph"/>
        <w:ind w:left="0"/>
      </w:pPr>
    </w:p>
    <w:p w14:paraId="4765A24A" w14:textId="210FD9C9" w:rsidR="00ED6A3A" w:rsidRDefault="00ED6A3A" w:rsidP="00ED6A3A">
      <w:pPr>
        <w:pStyle w:val="ListParagraph"/>
        <w:ind w:left="0"/>
      </w:pPr>
    </w:p>
    <w:p w14:paraId="7822B2E2" w14:textId="566CDFA4" w:rsidR="00ED6A3A" w:rsidRDefault="00ED6A3A" w:rsidP="00ED6A3A">
      <w:pPr>
        <w:pStyle w:val="ListParagraph"/>
        <w:ind w:left="0"/>
      </w:pPr>
      <w:r>
        <w:t>The Chairman closed the meeting at 7.55pm</w:t>
      </w:r>
    </w:p>
    <w:p w14:paraId="0FE6D233" w14:textId="251A9E1C" w:rsidR="00ED6A3A" w:rsidRDefault="00ED6A3A" w:rsidP="00ED6A3A">
      <w:pPr>
        <w:pStyle w:val="ListParagraph"/>
        <w:ind w:left="0"/>
      </w:pPr>
    </w:p>
    <w:p w14:paraId="093058C4" w14:textId="77777777" w:rsidR="00ED6A3A" w:rsidRDefault="00ED6A3A" w:rsidP="00ED6A3A">
      <w:pPr>
        <w:pStyle w:val="ListParagraph"/>
        <w:ind w:left="0"/>
      </w:pPr>
    </w:p>
    <w:p w14:paraId="15F5FBD9" w14:textId="3064C80B" w:rsidR="0054649A" w:rsidRDefault="0054649A" w:rsidP="0028506A">
      <w:pPr>
        <w:pStyle w:val="ListParagraph"/>
        <w:ind w:left="0"/>
      </w:pPr>
    </w:p>
    <w:p w14:paraId="33BF20C1" w14:textId="77777777" w:rsidR="0043417D" w:rsidRDefault="0043417D" w:rsidP="0028506A">
      <w:pPr>
        <w:pStyle w:val="ListParagraph"/>
        <w:ind w:left="0"/>
      </w:pPr>
    </w:p>
    <w:p w14:paraId="18C1E1D9" w14:textId="610201F8" w:rsidR="005A6B39" w:rsidRDefault="005A6B39" w:rsidP="005A6B39">
      <w:pPr>
        <w:pStyle w:val="ListParagraph"/>
      </w:pPr>
    </w:p>
    <w:p w14:paraId="25127384" w14:textId="77777777" w:rsidR="005A6B39" w:rsidRDefault="005A6B39" w:rsidP="005A6B39">
      <w:pPr>
        <w:pStyle w:val="ListParagraph"/>
      </w:pPr>
    </w:p>
    <w:p w14:paraId="004702EF" w14:textId="77777777" w:rsidR="00FB364C" w:rsidRPr="00BE4A3D" w:rsidRDefault="00FB364C"/>
    <w:p w14:paraId="1F686527" w14:textId="02FD4590" w:rsidR="00FB3C65" w:rsidRDefault="00FB3C65"/>
    <w:p w14:paraId="49626839" w14:textId="77777777" w:rsidR="00FB3C65" w:rsidRPr="00FB3C65" w:rsidRDefault="00FB3C65"/>
    <w:p w14:paraId="20E417A9" w14:textId="696C780C" w:rsidR="00004C9B" w:rsidRDefault="00004C9B">
      <w:pPr>
        <w:rPr>
          <w:b/>
          <w:bCs/>
        </w:rPr>
      </w:pPr>
    </w:p>
    <w:p w14:paraId="01465368" w14:textId="77777777" w:rsidR="00004C9B" w:rsidRPr="00004C9B" w:rsidRDefault="00004C9B">
      <w:pPr>
        <w:rPr>
          <w:b/>
          <w:bCs/>
        </w:rPr>
      </w:pPr>
    </w:p>
    <w:sectPr w:rsidR="00004C9B" w:rsidRPr="00004C9B" w:rsidSect="0004245B">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F3B0" w14:textId="77777777" w:rsidR="00217435" w:rsidRDefault="00217435" w:rsidP="00436ABB">
      <w:r>
        <w:separator/>
      </w:r>
    </w:p>
  </w:endnote>
  <w:endnote w:type="continuationSeparator" w:id="0">
    <w:p w14:paraId="5ABFDB51" w14:textId="77777777" w:rsidR="00217435" w:rsidRDefault="00217435" w:rsidP="0043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617594"/>
      <w:docPartObj>
        <w:docPartGallery w:val="Page Numbers (Bottom of Page)"/>
        <w:docPartUnique/>
      </w:docPartObj>
    </w:sdtPr>
    <w:sdtContent>
      <w:sdt>
        <w:sdtPr>
          <w:id w:val="-1705238520"/>
          <w:docPartObj>
            <w:docPartGallery w:val="Page Numbers (Top of Page)"/>
            <w:docPartUnique/>
          </w:docPartObj>
        </w:sdtPr>
        <w:sdtContent>
          <w:p w14:paraId="273B8083" w14:textId="77777777" w:rsidR="00436ABB" w:rsidRDefault="00436ABB">
            <w:pPr>
              <w:pStyle w:val="Footer"/>
              <w:rPr>
                <w:b/>
                <w:bCs/>
                <w:sz w:val="24"/>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14:paraId="76CA8AF9" w14:textId="77777777" w:rsidR="00436ABB" w:rsidRDefault="00436ABB">
            <w:pPr>
              <w:pStyle w:val="Footer"/>
              <w:rPr>
                <w:b/>
                <w:bCs/>
                <w:sz w:val="24"/>
              </w:rPr>
            </w:pPr>
          </w:p>
          <w:p w14:paraId="3A7D0246" w14:textId="1C36B28F" w:rsidR="00436ABB" w:rsidRDefault="00436ABB">
            <w:pPr>
              <w:pStyle w:val="Footer"/>
            </w:pPr>
            <w:r>
              <w:rPr>
                <w:b/>
                <w:bCs/>
                <w:sz w:val="24"/>
              </w:rPr>
              <w:t>24</w:t>
            </w:r>
            <w:r w:rsidRPr="00436ABB">
              <w:rPr>
                <w:b/>
                <w:bCs/>
                <w:sz w:val="24"/>
                <w:vertAlign w:val="superscript"/>
              </w:rPr>
              <w:t>th</w:t>
            </w:r>
            <w:r>
              <w:rPr>
                <w:b/>
                <w:bCs/>
                <w:sz w:val="24"/>
              </w:rPr>
              <w:t xml:space="preserve"> February 2022</w:t>
            </w:r>
            <w:r w:rsidR="001E217E">
              <w:rPr>
                <w:b/>
                <w:bCs/>
                <w:sz w:val="24"/>
              </w:rPr>
              <w:tab/>
              <w:t>CHAIRMAN</w:t>
            </w:r>
          </w:p>
        </w:sdtContent>
      </w:sdt>
    </w:sdtContent>
  </w:sdt>
  <w:p w14:paraId="1235D52A" w14:textId="77777777" w:rsidR="00436ABB" w:rsidRDefault="0043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8E64" w14:textId="77777777" w:rsidR="00217435" w:rsidRDefault="00217435" w:rsidP="00436ABB">
      <w:r>
        <w:separator/>
      </w:r>
    </w:p>
  </w:footnote>
  <w:footnote w:type="continuationSeparator" w:id="0">
    <w:p w14:paraId="41C27D39" w14:textId="77777777" w:rsidR="00217435" w:rsidRDefault="00217435" w:rsidP="0043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E21E" w14:textId="7446CCFD" w:rsidR="00436ABB" w:rsidRDefault="00436ABB">
    <w:pPr>
      <w:pStyle w:val="Header"/>
    </w:pPr>
    <w:r>
      <w:t>Please note these are notes of the meeting until approved by the council as true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2FD1"/>
    <w:multiLevelType w:val="hybridMultilevel"/>
    <w:tmpl w:val="5AB2E0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B080F"/>
    <w:multiLevelType w:val="hybridMultilevel"/>
    <w:tmpl w:val="5C6ACC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66328B"/>
    <w:multiLevelType w:val="hybridMultilevel"/>
    <w:tmpl w:val="D80CD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BB"/>
    <w:rsid w:val="00004C9B"/>
    <w:rsid w:val="0004245B"/>
    <w:rsid w:val="000D3211"/>
    <w:rsid w:val="00197039"/>
    <w:rsid w:val="001A6243"/>
    <w:rsid w:val="001E217E"/>
    <w:rsid w:val="00217435"/>
    <w:rsid w:val="0022187F"/>
    <w:rsid w:val="0028506A"/>
    <w:rsid w:val="002D2800"/>
    <w:rsid w:val="002F59A6"/>
    <w:rsid w:val="0043417D"/>
    <w:rsid w:val="00436ABB"/>
    <w:rsid w:val="0054649A"/>
    <w:rsid w:val="005A6B39"/>
    <w:rsid w:val="00627983"/>
    <w:rsid w:val="007B09EC"/>
    <w:rsid w:val="007B6F85"/>
    <w:rsid w:val="0080151B"/>
    <w:rsid w:val="009217E8"/>
    <w:rsid w:val="009900D9"/>
    <w:rsid w:val="009E08C3"/>
    <w:rsid w:val="00A13709"/>
    <w:rsid w:val="00B734C9"/>
    <w:rsid w:val="00BE4A3D"/>
    <w:rsid w:val="00BF33EA"/>
    <w:rsid w:val="00E204E0"/>
    <w:rsid w:val="00ED6A3A"/>
    <w:rsid w:val="00FB364C"/>
    <w:rsid w:val="00FB3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1CD4"/>
  <w15:chartTrackingRefBased/>
  <w15:docId w15:val="{69055F55-E99A-40D1-8E27-E7E98A95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ABB"/>
    <w:pPr>
      <w:tabs>
        <w:tab w:val="center" w:pos="4513"/>
        <w:tab w:val="right" w:pos="9026"/>
      </w:tabs>
    </w:pPr>
  </w:style>
  <w:style w:type="character" w:customStyle="1" w:styleId="HeaderChar">
    <w:name w:val="Header Char"/>
    <w:basedOn w:val="DefaultParagraphFont"/>
    <w:link w:val="Header"/>
    <w:uiPriority w:val="99"/>
    <w:rsid w:val="00436ABB"/>
  </w:style>
  <w:style w:type="paragraph" w:styleId="Footer">
    <w:name w:val="footer"/>
    <w:basedOn w:val="Normal"/>
    <w:link w:val="FooterChar"/>
    <w:uiPriority w:val="99"/>
    <w:unhideWhenUsed/>
    <w:rsid w:val="00436ABB"/>
    <w:pPr>
      <w:tabs>
        <w:tab w:val="center" w:pos="4513"/>
        <w:tab w:val="right" w:pos="9026"/>
      </w:tabs>
    </w:pPr>
  </w:style>
  <w:style w:type="character" w:customStyle="1" w:styleId="FooterChar">
    <w:name w:val="Footer Char"/>
    <w:basedOn w:val="DefaultParagraphFont"/>
    <w:link w:val="Footer"/>
    <w:uiPriority w:val="99"/>
    <w:rsid w:val="00436ABB"/>
  </w:style>
  <w:style w:type="paragraph" w:styleId="ListParagraph">
    <w:name w:val="List Paragraph"/>
    <w:basedOn w:val="Normal"/>
    <w:uiPriority w:val="34"/>
    <w:qFormat/>
    <w:rsid w:val="00801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Spilsby Town Council</dc:creator>
  <cp:keywords/>
  <dc:description/>
  <cp:lastModifiedBy>Spilsby Town Council</cp:lastModifiedBy>
  <cp:revision>3</cp:revision>
  <cp:lastPrinted>2022-03-21T16:19:00Z</cp:lastPrinted>
  <dcterms:created xsi:type="dcterms:W3CDTF">2022-03-21T09:59:00Z</dcterms:created>
  <dcterms:modified xsi:type="dcterms:W3CDTF">2022-03-21T16:19:00Z</dcterms:modified>
</cp:coreProperties>
</file>